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6520"/>
      </w:tblGrid>
      <w:tr w:rsidR="00AA70AF" w:rsidTr="00B328C2">
        <w:trPr>
          <w:trHeight w:val="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3B5" w:rsidRPr="005A7E32" w:rsidRDefault="00AA70AF" w:rsidP="000D73B5">
            <w:r w:rsidRPr="005A7E32">
              <w:rPr>
                <w:sz w:val="22"/>
                <w:szCs w:val="22"/>
              </w:rPr>
              <w:t>Додаток до рішення виконкому Переяслав-Хмельницької міської ради від</w:t>
            </w:r>
            <w:r w:rsidR="000D73B5" w:rsidRPr="005A7E32">
              <w:rPr>
                <w:sz w:val="22"/>
                <w:szCs w:val="22"/>
              </w:rPr>
              <w:t xml:space="preserve">  27.09.2016  № 335-18</w:t>
            </w:r>
          </w:p>
          <w:p w:rsidR="000D73B5" w:rsidRDefault="000D73B5" w:rsidP="000D73B5">
            <w:pPr>
              <w:jc w:val="center"/>
            </w:pPr>
          </w:p>
          <w:p w:rsidR="00AA70AF" w:rsidRDefault="0011644A" w:rsidP="000D7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ІНФОРМАЦІЙНА КАРТКА № 1.2</w:t>
            </w:r>
            <w:r w:rsidR="00AA70AF">
              <w:rPr>
                <w:b/>
                <w:sz w:val="20"/>
                <w:szCs w:val="20"/>
              </w:rPr>
              <w:t>.</w:t>
            </w:r>
          </w:p>
        </w:tc>
      </w:tr>
      <w:tr w:rsidR="00AA70AF" w:rsidTr="00B328C2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70AF" w:rsidRDefault="00AA70AF" w:rsidP="00D31B4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4A4A4A"/>
                <w:sz w:val="16"/>
                <w:szCs w:val="16"/>
              </w:rPr>
            </w:pPr>
            <w:r w:rsidRPr="00AA70AF">
              <w:rPr>
                <w:b/>
              </w:rPr>
              <w:t>Видача містобудівних умов та обмежень на забудову земельної ділянки</w:t>
            </w:r>
            <w:r>
              <w:rPr>
                <w:b/>
              </w:rPr>
              <w:t xml:space="preserve"> </w:t>
            </w:r>
          </w:p>
        </w:tc>
      </w:tr>
      <w:tr w:rsidR="00AA70AF" w:rsidTr="00B328C2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3B5" w:rsidRDefault="00AA70AF" w:rsidP="00AA70AF">
            <w:pPr>
              <w:tabs>
                <w:tab w:val="left" w:pos="1598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AA70AF" w:rsidRDefault="00AA70AF" w:rsidP="00AA70AF">
            <w:pPr>
              <w:tabs>
                <w:tab w:val="left" w:pos="1598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виконкому Переяслав-Хмельницької міської ради Київської області</w:t>
            </w:r>
          </w:p>
          <w:p w:rsidR="00AA70AF" w:rsidRPr="00AA70AF" w:rsidRDefault="00AA70AF" w:rsidP="00AA70AF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</w:tc>
      </w:tr>
      <w:tr w:rsidR="00AA70AF" w:rsidTr="00B328C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0551CA">
            <w:pPr>
              <w:tabs>
                <w:tab w:val="left" w:pos="714"/>
                <w:tab w:val="center" w:pos="4535"/>
                <w:tab w:val="right" w:pos="9071"/>
              </w:tabs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0551CA" w:rsidRPr="005A7E32">
              <w:rPr>
                <w:b/>
                <w:sz w:val="22"/>
                <w:szCs w:val="22"/>
              </w:rPr>
              <w:t>их</w:t>
            </w:r>
            <w:r w:rsidRPr="005A7E32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AA70AF" w:rsidTr="005A7E32">
        <w:trPr>
          <w:trHeight w:val="9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5A7E32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Найменування </w:t>
            </w:r>
            <w:r w:rsidR="000551CA" w:rsidRPr="005A7E32">
              <w:rPr>
                <w:sz w:val="22"/>
                <w:szCs w:val="22"/>
              </w:rPr>
              <w:t>ЦНАП</w:t>
            </w:r>
            <w:r w:rsidRPr="005A7E32">
              <w:rPr>
                <w:sz w:val="22"/>
                <w:szCs w:val="22"/>
              </w:rPr>
              <w:t>, в якому  обслугову</w:t>
            </w:r>
            <w:r w:rsidR="005A7E32">
              <w:rPr>
                <w:sz w:val="22"/>
                <w:szCs w:val="22"/>
              </w:rPr>
              <w:t>ється</w:t>
            </w:r>
            <w:r w:rsidRPr="005A7E32">
              <w:rPr>
                <w:sz w:val="22"/>
                <w:szCs w:val="22"/>
              </w:rPr>
              <w:t xml:space="preserve"> суб’єкт звернення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AA70AF" w:rsidTr="005A7E32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  <w:bCs/>
              </w:rPr>
            </w:pPr>
            <w:r w:rsidRPr="005A7E3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both"/>
            </w:pPr>
            <w:r w:rsidRPr="005A7E32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5A7E32">
              <w:rPr>
                <w:sz w:val="22"/>
                <w:szCs w:val="22"/>
              </w:rPr>
              <w:t>Б.Хмельницького</w:t>
            </w:r>
            <w:proofErr w:type="spellEnd"/>
            <w:r w:rsidRPr="005A7E32">
              <w:rPr>
                <w:sz w:val="22"/>
                <w:szCs w:val="22"/>
              </w:rPr>
              <w:t>, 27/25</w:t>
            </w:r>
          </w:p>
        </w:tc>
      </w:tr>
      <w:tr w:rsidR="00AA70AF" w:rsidTr="005A7E32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  <w:bCs/>
              </w:rPr>
            </w:pPr>
            <w:r w:rsidRPr="005A7E3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5A7E32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Інформація щодо режиму роботи </w:t>
            </w:r>
            <w:r w:rsidR="005A7E32">
              <w:rPr>
                <w:sz w:val="22"/>
                <w:szCs w:val="22"/>
              </w:rPr>
              <w:t>ЦНАП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both"/>
            </w:pPr>
            <w:r w:rsidRPr="005A7E32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AA70AF" w:rsidRPr="005A7E32" w:rsidRDefault="00AA70AF" w:rsidP="00AA70AF">
            <w:pPr>
              <w:spacing w:line="276" w:lineRule="auto"/>
              <w:jc w:val="both"/>
            </w:pPr>
            <w:r w:rsidRPr="005A7E32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5A7E32">
              <w:rPr>
                <w:sz w:val="22"/>
                <w:szCs w:val="22"/>
              </w:rPr>
              <w:t>Сб.,Нд</w:t>
            </w:r>
            <w:proofErr w:type="spellEnd"/>
            <w:r w:rsidRPr="005A7E32">
              <w:rPr>
                <w:sz w:val="22"/>
                <w:szCs w:val="22"/>
              </w:rPr>
              <w:t>.</w:t>
            </w:r>
          </w:p>
        </w:tc>
      </w:tr>
      <w:tr w:rsidR="00AA70AF" w:rsidRPr="00AA70AF" w:rsidTr="005A7E32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  <w:bCs/>
              </w:rPr>
            </w:pPr>
            <w:r w:rsidRPr="005A7E3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5A7E32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Телефон/факс (довідки), адреса </w:t>
            </w:r>
            <w:proofErr w:type="spellStart"/>
            <w:r w:rsidRPr="005A7E32">
              <w:rPr>
                <w:sz w:val="22"/>
                <w:szCs w:val="22"/>
              </w:rPr>
              <w:t>ел</w:t>
            </w:r>
            <w:proofErr w:type="spellEnd"/>
            <w:r w:rsidR="005A7E32">
              <w:rPr>
                <w:sz w:val="22"/>
                <w:szCs w:val="22"/>
              </w:rPr>
              <w:t>.</w:t>
            </w:r>
            <w:r w:rsidRPr="005A7E32">
              <w:rPr>
                <w:sz w:val="22"/>
                <w:szCs w:val="22"/>
              </w:rPr>
              <w:t xml:space="preserve"> пошти та веб-сайт </w:t>
            </w:r>
            <w:r w:rsidR="005A7E32">
              <w:rPr>
                <w:sz w:val="22"/>
                <w:szCs w:val="22"/>
              </w:rPr>
              <w:t>ЦНАП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both"/>
            </w:pPr>
            <w:proofErr w:type="spellStart"/>
            <w:r w:rsidRPr="005A7E32">
              <w:rPr>
                <w:sz w:val="22"/>
                <w:szCs w:val="22"/>
              </w:rPr>
              <w:t>тел</w:t>
            </w:r>
            <w:proofErr w:type="spellEnd"/>
            <w:r w:rsidRPr="005A7E32">
              <w:rPr>
                <w:sz w:val="22"/>
                <w:szCs w:val="22"/>
              </w:rPr>
              <w:t>.: (04567) 5-15-09, e-</w:t>
            </w:r>
            <w:proofErr w:type="spellStart"/>
            <w:r w:rsidRPr="005A7E32">
              <w:rPr>
                <w:sz w:val="22"/>
                <w:szCs w:val="22"/>
              </w:rPr>
              <w:t>mail</w:t>
            </w:r>
            <w:proofErr w:type="spellEnd"/>
            <w:r w:rsidRPr="005A7E32">
              <w:rPr>
                <w:sz w:val="22"/>
                <w:szCs w:val="22"/>
              </w:rPr>
              <w:t xml:space="preserve">: </w:t>
            </w:r>
            <w:hyperlink r:id="rId4" w:history="1">
              <w:r w:rsidRPr="005A7E32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5A7E32">
              <w:rPr>
                <w:sz w:val="22"/>
                <w:szCs w:val="22"/>
              </w:rPr>
              <w:t xml:space="preserve">; офіційний веб-сайт </w:t>
            </w:r>
            <w:hyperlink r:id="rId5" w:history="1">
              <w:r w:rsidRPr="005A7E32">
                <w:rPr>
                  <w:rStyle w:val="a3"/>
                  <w:sz w:val="22"/>
                  <w:szCs w:val="22"/>
                </w:rPr>
                <w:t>http://phm.gov.ua</w:t>
              </w:r>
            </w:hyperlink>
            <w:r w:rsidRPr="005A7E32">
              <w:rPr>
                <w:sz w:val="22"/>
                <w:szCs w:val="22"/>
              </w:rPr>
              <w:t xml:space="preserve"> </w:t>
            </w:r>
          </w:p>
        </w:tc>
      </w:tr>
      <w:tr w:rsidR="00AA70AF" w:rsidTr="00B328C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tabs>
                <w:tab w:val="left" w:pos="714"/>
                <w:tab w:val="center" w:pos="4535"/>
                <w:tab w:val="right" w:pos="9071"/>
              </w:tabs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AA70AF" w:rsidRPr="00AA70AF" w:rsidTr="005A7E32">
        <w:trPr>
          <w:trHeight w:val="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DF2D75">
            <w:pPr>
              <w:tabs>
                <w:tab w:val="left" w:pos="540"/>
              </w:tabs>
              <w:suppressAutoHyphens/>
              <w:spacing w:line="276" w:lineRule="auto"/>
              <w:jc w:val="both"/>
            </w:pPr>
            <w:r w:rsidRPr="005A7E32">
              <w:rPr>
                <w:sz w:val="22"/>
                <w:szCs w:val="22"/>
              </w:rPr>
              <w:t xml:space="preserve"> «Про регулювання містобудівної діяльності»,</w:t>
            </w:r>
            <w:r w:rsidRPr="005A7E32">
              <w:rPr>
                <w:rFonts w:ascii="Verdana" w:hAnsi="Verdana"/>
                <w:color w:val="004386"/>
                <w:sz w:val="22"/>
                <w:szCs w:val="22"/>
                <w:shd w:val="clear" w:color="auto" w:fill="FFFFFF"/>
              </w:rPr>
              <w:t xml:space="preserve"> </w:t>
            </w:r>
            <w:r w:rsidRPr="005A7E32">
              <w:rPr>
                <w:sz w:val="22"/>
                <w:szCs w:val="22"/>
              </w:rPr>
              <w:t xml:space="preserve">«Про благоустрій населених пунктів» </w:t>
            </w:r>
          </w:p>
        </w:tc>
      </w:tr>
      <w:tr w:rsidR="00AA70AF" w:rsidRPr="00AA70AF" w:rsidTr="005A7E3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DF2D75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AA70AF" w:rsidTr="005A7E3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5A7E32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Акти </w:t>
            </w:r>
            <w:r w:rsidR="005A7E32">
              <w:rPr>
                <w:sz w:val="22"/>
                <w:szCs w:val="22"/>
              </w:rPr>
              <w:t>ЦОВВ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F" w:rsidRPr="005A7E32" w:rsidRDefault="005A7E32" w:rsidP="00A1631B">
            <w:pPr>
              <w:spacing w:line="276" w:lineRule="auto"/>
              <w:jc w:val="both"/>
              <w:rPr>
                <w:color w:val="FF0000"/>
              </w:rPr>
            </w:pPr>
            <w:r w:rsidRPr="005A7E32">
              <w:rPr>
                <w:sz w:val="22"/>
                <w:szCs w:val="22"/>
              </w:rPr>
              <w:t xml:space="preserve">наказ </w:t>
            </w:r>
            <w:proofErr w:type="spellStart"/>
            <w:r w:rsidRPr="005A7E32">
              <w:rPr>
                <w:sz w:val="22"/>
                <w:szCs w:val="22"/>
              </w:rPr>
              <w:t>Мінрегіонбуду</w:t>
            </w:r>
            <w:proofErr w:type="spellEnd"/>
            <w:r w:rsidRPr="005A7E32">
              <w:rPr>
                <w:sz w:val="22"/>
                <w:szCs w:val="22"/>
              </w:rPr>
              <w:t xml:space="preserve"> від 07.07.2011 </w:t>
            </w:r>
            <w:r w:rsidR="00A1631B" w:rsidRPr="005A7E32">
              <w:rPr>
                <w:sz w:val="22"/>
                <w:szCs w:val="22"/>
              </w:rPr>
              <w:t xml:space="preserve">№ 109 </w:t>
            </w:r>
            <w:r w:rsidRPr="005A7E32">
              <w:rPr>
                <w:sz w:val="22"/>
                <w:szCs w:val="22"/>
              </w:rPr>
              <w:t>«Про затвердження Порядку надання містобудівних умов та обмежень забудови земельної ділянки, їх склад та зміст»</w:t>
            </w:r>
            <w:bookmarkStart w:id="0" w:name="_GoBack"/>
            <w:bookmarkEnd w:id="0"/>
          </w:p>
        </w:tc>
      </w:tr>
      <w:tr w:rsidR="00AA70AF" w:rsidRPr="00AA70AF" w:rsidTr="005A7E3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5A7E32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Акти місцевих </w:t>
            </w:r>
            <w:r w:rsidR="005A7E32">
              <w:rPr>
                <w:sz w:val="22"/>
                <w:szCs w:val="22"/>
              </w:rPr>
              <w:t>ОВВ</w:t>
            </w:r>
            <w:r w:rsidRPr="005A7E32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B8448D" w:rsidP="00AA70AF">
            <w:pPr>
              <w:spacing w:line="276" w:lineRule="auto"/>
              <w:rPr>
                <w:b/>
              </w:rPr>
            </w:pPr>
            <w:r w:rsidRPr="005A7E32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AA70AF" w:rsidTr="00B328C2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tabs>
                <w:tab w:val="left" w:pos="714"/>
                <w:tab w:val="center" w:pos="4535"/>
                <w:tab w:val="right" w:pos="9071"/>
              </w:tabs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 xml:space="preserve">Умови отримання </w:t>
            </w:r>
            <w:r w:rsidRPr="005A7E32">
              <w:rPr>
                <w:b/>
                <w:bCs/>
                <w:sz w:val="22"/>
                <w:szCs w:val="22"/>
              </w:rPr>
              <w:t>адміністративної</w:t>
            </w:r>
            <w:r w:rsidRPr="005A7E32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AA70AF" w:rsidTr="005A7E32">
        <w:trPr>
          <w:trHeight w:val="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C95EAB" w:rsidP="000A66E2">
            <w:pPr>
              <w:spacing w:line="276" w:lineRule="auto"/>
            </w:pPr>
            <w:r w:rsidRPr="005A7E32">
              <w:rPr>
                <w:sz w:val="22"/>
                <w:szCs w:val="22"/>
              </w:rPr>
              <w:t>Заява на ім’я головного архітектора м. Переяслава-Хмельницького встановленого зразка та документи відповідно до п.9</w:t>
            </w:r>
            <w:r w:rsidR="00AA70AF" w:rsidRPr="005A7E32">
              <w:rPr>
                <w:sz w:val="22"/>
                <w:szCs w:val="22"/>
              </w:rPr>
              <w:t>.</w:t>
            </w:r>
            <w:r w:rsidR="00DF2D75" w:rsidRPr="005A7E32">
              <w:rPr>
                <w:sz w:val="22"/>
                <w:szCs w:val="22"/>
              </w:rPr>
              <w:t xml:space="preserve"> </w:t>
            </w:r>
          </w:p>
        </w:tc>
      </w:tr>
      <w:tr w:rsidR="00AA70AF" w:rsidRPr="00AA70AF" w:rsidTr="005A7E3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- засвідчена в установленому порядку копія документа про право власності (користування) земельною ділянкою; </w:t>
            </w:r>
          </w:p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- ситуаційний план (схема) щодо місцезнаходження земельної ділянки (у довільній формі); </w:t>
            </w:r>
          </w:p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- викопіювання з топографо-геодезичного плану М 1:2000; </w:t>
            </w:r>
          </w:p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- кадастрова довідка з містобудівного кадастру (у разі наявності);</w:t>
            </w:r>
          </w:p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 - витяг із земельного кадастру  (за умови відсутності містобудівного кадастру); </w:t>
            </w:r>
          </w:p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- фотофіксація земельної ділянки (з оточенням); </w:t>
            </w:r>
          </w:p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- містобудівний розрахунок з техніко-економічними показниками запланованого об'єкта будівництва.</w:t>
            </w:r>
          </w:p>
        </w:tc>
      </w:tr>
      <w:tr w:rsidR="00AA70AF" w:rsidTr="005A7E3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5A7E32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5A7E32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AA70AF" w:rsidRPr="005A7E32" w:rsidRDefault="00AA70AF" w:rsidP="005A7E32">
            <w:pPr>
              <w:spacing w:line="276" w:lineRule="auto"/>
              <w:rPr>
                <w:color w:val="FF0000"/>
                <w:lang w:val="ru-RU"/>
              </w:rPr>
            </w:pPr>
            <w:r w:rsidRPr="005A7E32">
              <w:rPr>
                <w:sz w:val="22"/>
                <w:szCs w:val="22"/>
              </w:rPr>
              <w:t xml:space="preserve"> </w:t>
            </w:r>
            <w:r w:rsidRPr="005A7E32">
              <w:rPr>
                <w:sz w:val="22"/>
                <w:szCs w:val="22"/>
              </w:rPr>
              <w:sym w:font="Symbol" w:char="00B7"/>
            </w:r>
            <w:r w:rsidRPr="005A7E32">
              <w:rPr>
                <w:sz w:val="22"/>
                <w:szCs w:val="22"/>
              </w:rPr>
              <w:t xml:space="preserve"> подання до </w:t>
            </w:r>
            <w:r w:rsidR="000C555C" w:rsidRPr="005A7E32">
              <w:rPr>
                <w:sz w:val="22"/>
                <w:szCs w:val="22"/>
              </w:rPr>
              <w:t>центру надання адміністративних послуг</w:t>
            </w:r>
            <w:r w:rsidRPr="005A7E32">
              <w:rPr>
                <w:sz w:val="22"/>
                <w:szCs w:val="22"/>
              </w:rPr>
              <w:t xml:space="preserve"> необхідних документів.</w:t>
            </w:r>
          </w:p>
        </w:tc>
      </w:tr>
      <w:tr w:rsidR="00AA70AF" w:rsidTr="004E297A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center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5A7E32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Платність надання </w:t>
            </w:r>
            <w:proofErr w:type="spellStart"/>
            <w:r w:rsidRPr="005A7E32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Безоплатно</w:t>
            </w:r>
          </w:p>
        </w:tc>
      </w:tr>
      <w:tr w:rsidR="00AA70AF" w:rsidTr="005A7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both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5A7E32">
            <w:pPr>
              <w:spacing w:line="276" w:lineRule="auto"/>
            </w:pPr>
            <w:r w:rsidRPr="005A7E32">
              <w:rPr>
                <w:sz w:val="22"/>
                <w:szCs w:val="22"/>
              </w:rPr>
              <w:t xml:space="preserve">Строк надання </w:t>
            </w:r>
            <w:proofErr w:type="spellStart"/>
            <w:r w:rsidRPr="005A7E32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7 робочих днів</w:t>
            </w:r>
          </w:p>
        </w:tc>
      </w:tr>
      <w:tr w:rsidR="00AA70AF" w:rsidTr="005A7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both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1. подання документів з порушенням вимог, зазначених у п</w:t>
            </w:r>
            <w:r w:rsidR="005A7E32">
              <w:rPr>
                <w:sz w:val="22"/>
                <w:szCs w:val="22"/>
              </w:rPr>
              <w:t>.</w:t>
            </w:r>
            <w:r w:rsidRPr="005A7E32">
              <w:rPr>
                <w:sz w:val="22"/>
                <w:szCs w:val="22"/>
              </w:rPr>
              <w:t xml:space="preserve"> 9 цієї інформаційної картки, щодо комплектності подання документів; </w:t>
            </w:r>
          </w:p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2. невідповідності поданих документів законодавству України</w:t>
            </w:r>
          </w:p>
        </w:tc>
      </w:tr>
      <w:tr w:rsidR="00AA70AF" w:rsidTr="005A7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both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Заявник отримує один примірник зареєстрованих містобудівних умов та обмежень забудови земельної ділянки</w:t>
            </w:r>
          </w:p>
        </w:tc>
      </w:tr>
      <w:tr w:rsidR="00AA70AF" w:rsidTr="004E297A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AA70AF">
            <w:pPr>
              <w:spacing w:line="276" w:lineRule="auto"/>
              <w:jc w:val="both"/>
              <w:rPr>
                <w:b/>
              </w:rPr>
            </w:pPr>
            <w:r w:rsidRPr="005A7E3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AA70AF" w:rsidP="004E297A">
            <w:pPr>
              <w:spacing w:line="276" w:lineRule="auto"/>
              <w:jc w:val="both"/>
            </w:pPr>
            <w:r w:rsidRPr="005A7E32">
              <w:rPr>
                <w:sz w:val="22"/>
                <w:szCs w:val="22"/>
              </w:rPr>
              <w:t xml:space="preserve">Способи отримання відповіді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5A7E32" w:rsidRDefault="000C555C" w:rsidP="00AA70AF">
            <w:pPr>
              <w:spacing w:line="276" w:lineRule="auto"/>
            </w:pPr>
            <w:r w:rsidRPr="005A7E32">
              <w:rPr>
                <w:sz w:val="22"/>
                <w:szCs w:val="22"/>
              </w:rPr>
              <w:t>Особисто або через представника за дорученням</w:t>
            </w:r>
          </w:p>
        </w:tc>
      </w:tr>
    </w:tbl>
    <w:p w:rsidR="004E297A" w:rsidRDefault="004E297A" w:rsidP="008127A8">
      <w:pPr>
        <w:rPr>
          <w:b/>
          <w:sz w:val="20"/>
          <w:szCs w:val="20"/>
        </w:rPr>
      </w:pPr>
    </w:p>
    <w:p w:rsidR="008127A8" w:rsidRDefault="008127A8" w:rsidP="008127A8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В.І.Гринець</w:t>
      </w:r>
      <w:proofErr w:type="spellEnd"/>
    </w:p>
    <w:p w:rsidR="008127A8" w:rsidRDefault="008127A8" w:rsidP="00AA70AF">
      <w:pPr>
        <w:rPr>
          <w:b/>
          <w:sz w:val="20"/>
          <w:szCs w:val="20"/>
        </w:rPr>
      </w:pPr>
    </w:p>
    <w:sectPr w:rsidR="008127A8" w:rsidSect="004E29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0AF"/>
    <w:rsid w:val="000551CA"/>
    <w:rsid w:val="000A66E2"/>
    <w:rsid w:val="000C555C"/>
    <w:rsid w:val="000D73B5"/>
    <w:rsid w:val="0011644A"/>
    <w:rsid w:val="00351CDC"/>
    <w:rsid w:val="00427153"/>
    <w:rsid w:val="004E297A"/>
    <w:rsid w:val="005A7E32"/>
    <w:rsid w:val="00655868"/>
    <w:rsid w:val="008127A8"/>
    <w:rsid w:val="00840EA7"/>
    <w:rsid w:val="008D057D"/>
    <w:rsid w:val="00A1631B"/>
    <w:rsid w:val="00AA70AF"/>
    <w:rsid w:val="00B328C2"/>
    <w:rsid w:val="00B8448D"/>
    <w:rsid w:val="00BC5569"/>
    <w:rsid w:val="00C95EAB"/>
    <w:rsid w:val="00CF37EB"/>
    <w:rsid w:val="00D31B46"/>
    <w:rsid w:val="00D3729B"/>
    <w:rsid w:val="00D66086"/>
    <w:rsid w:val="00D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44D60-D276-47F7-867B-457A35AB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0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0AF"/>
  </w:style>
  <w:style w:type="paragraph" w:styleId="a4">
    <w:name w:val="Balloon Text"/>
    <w:basedOn w:val="a"/>
    <w:link w:val="a5"/>
    <w:uiPriority w:val="99"/>
    <w:semiHidden/>
    <w:unhideWhenUsed/>
    <w:rsid w:val="00D31B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m.gov.ua" TargetMode="External"/><Relationship Id="rId4" Type="http://schemas.openxmlformats.org/officeDocument/2006/relationships/hyperlink" Target="mailto:phmcna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24</cp:revision>
  <cp:lastPrinted>2016-09-28T13:17:00Z</cp:lastPrinted>
  <dcterms:created xsi:type="dcterms:W3CDTF">2016-06-08T16:21:00Z</dcterms:created>
  <dcterms:modified xsi:type="dcterms:W3CDTF">2017-03-15T09:31:00Z</dcterms:modified>
</cp:coreProperties>
</file>